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B48" w:rsidRDefault="00DA6B4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DA6B48" w:rsidRDefault="00DA6B4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DA6B48" w:rsidRPr="00760EA4" w:rsidRDefault="00DA6B4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Д 24.2.401.01 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201</w:t>
      </w:r>
      <w:r>
        <w:rPr>
          <w:rFonts w:ascii="Times New Roman" w:hAnsi="Times New Roman"/>
          <w:b/>
          <w:sz w:val="32"/>
          <w:szCs w:val="32"/>
          <w:u w:val="single"/>
        </w:rPr>
        <w:t>9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DA6B48" w:rsidRDefault="00DA6B4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6B48" w:rsidRDefault="00DA6B4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6B48" w:rsidRPr="00760EA4" w:rsidRDefault="00DA6B48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25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июня 2019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DA6B48" w:rsidRDefault="00DA6B48" w:rsidP="00CE71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6B48" w:rsidRDefault="00DA6B48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Числавлев Владимир Владимирович</w:t>
      </w:r>
    </w:p>
    <w:p w:rsidR="00DA6B48" w:rsidRPr="00765088" w:rsidRDefault="00DA6B48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профессор Протопопов Е.В.</w:t>
      </w:r>
    </w:p>
    <w:p w:rsidR="00DA6B48" w:rsidRDefault="00DA6B48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DA6B48" w:rsidRPr="00245C87" w:rsidRDefault="00DA6B48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041612">
        <w:rPr>
          <w:rFonts w:ascii="Times New Roman" w:hAnsi="Times New Roman"/>
          <w:sz w:val="28"/>
          <w:szCs w:val="28"/>
        </w:rPr>
        <w:t>Повышение качества рельсовой стали на основе рационального распределения потоков металла в промежуточном ковше</w:t>
      </w:r>
      <w:r w:rsidRPr="005D3143">
        <w:rPr>
          <w:rFonts w:ascii="Times New Roman" w:hAnsi="Times New Roman"/>
          <w:sz w:val="28"/>
          <w:szCs w:val="28"/>
        </w:rPr>
        <w:t>»</w:t>
      </w:r>
    </w:p>
    <w:p w:rsidR="00DA6B48" w:rsidRPr="00FB621A" w:rsidRDefault="00DA6B48" w:rsidP="000416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DA6B48" w:rsidRDefault="00DA6B48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«Сибирский государственный индустриальный университет», г. Новокузнецк.</w:t>
      </w:r>
    </w:p>
    <w:p w:rsidR="00DA6B48" w:rsidRDefault="00DA6B4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6B48" w:rsidRPr="00760EA4" w:rsidRDefault="00DA6B48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24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декабря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9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DA6B48" w:rsidRDefault="00DA6B48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6B48" w:rsidRDefault="00DA6B48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Малюх Марина Александровна</w:t>
      </w:r>
    </w:p>
    <w:p w:rsidR="00DA6B48" w:rsidRPr="00765088" w:rsidRDefault="00DA6B48" w:rsidP="00CD2A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>консультант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– д</w:t>
      </w:r>
      <w:r w:rsidRPr="00765088">
        <w:rPr>
          <w:rFonts w:ascii="Times New Roman" w:hAnsi="Times New Roman"/>
          <w:i/>
          <w:sz w:val="28"/>
          <w:szCs w:val="28"/>
        </w:rPr>
        <w:t xml:space="preserve">.т.н., </w:t>
      </w:r>
      <w:r>
        <w:rPr>
          <w:rFonts w:ascii="Times New Roman" w:hAnsi="Times New Roman"/>
          <w:i/>
          <w:sz w:val="28"/>
          <w:szCs w:val="28"/>
        </w:rPr>
        <w:t>доцент Попова М. В.</w:t>
      </w:r>
    </w:p>
    <w:p w:rsidR="00DA6B48" w:rsidRDefault="00DA6B48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доктора технических наук</w:t>
      </w:r>
    </w:p>
    <w:p w:rsidR="00DA6B48" w:rsidRPr="00245C87" w:rsidRDefault="00DA6B48" w:rsidP="00CD2A19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>
        <w:rPr>
          <w:rFonts w:ascii="Times New Roman" w:hAnsi="Times New Roman"/>
          <w:spacing w:val="-2"/>
          <w:sz w:val="28"/>
          <w:szCs w:val="28"/>
        </w:rPr>
        <w:t>«</w:t>
      </w:r>
      <w:r w:rsidRPr="00041612">
        <w:rPr>
          <w:rFonts w:ascii="Times New Roman" w:hAnsi="Times New Roman"/>
          <w:spacing w:val="-2"/>
          <w:sz w:val="28"/>
          <w:szCs w:val="28"/>
        </w:rPr>
        <w:t>Разработка составов легких сплавов системы Al-Si-Cu с регламентированным температурным коэффициентом линейного расширения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DA6B48" w:rsidRPr="00FB621A" w:rsidRDefault="00DA6B48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05.16.01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Металловедение и термическая обработка металлов и сплаво</w:t>
      </w:r>
    </w:p>
    <w:p w:rsidR="00DA6B48" w:rsidRDefault="00DA6B48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«Сибирский государственный индустриальный университет», г. Новокузнецк.</w:t>
      </w:r>
    </w:p>
    <w:p w:rsidR="00DA6B48" w:rsidRDefault="00DA6B48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6B48" w:rsidRDefault="00DA6B48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A6B48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7162"/>
    <w:rsid w:val="00041612"/>
    <w:rsid w:val="000B4ABA"/>
    <w:rsid w:val="00177221"/>
    <w:rsid w:val="00245C87"/>
    <w:rsid w:val="00267F71"/>
    <w:rsid w:val="002704E4"/>
    <w:rsid w:val="002A5FB6"/>
    <w:rsid w:val="00331BCD"/>
    <w:rsid w:val="003611C9"/>
    <w:rsid w:val="004177B5"/>
    <w:rsid w:val="005D3143"/>
    <w:rsid w:val="006418D5"/>
    <w:rsid w:val="00725688"/>
    <w:rsid w:val="00760EA4"/>
    <w:rsid w:val="00765088"/>
    <w:rsid w:val="008B14FB"/>
    <w:rsid w:val="008D774D"/>
    <w:rsid w:val="008F7C86"/>
    <w:rsid w:val="00907DA5"/>
    <w:rsid w:val="009257F2"/>
    <w:rsid w:val="009C2CE0"/>
    <w:rsid w:val="00A23C8C"/>
    <w:rsid w:val="00AA2605"/>
    <w:rsid w:val="00AB0EF6"/>
    <w:rsid w:val="00AB5CAE"/>
    <w:rsid w:val="00B639C1"/>
    <w:rsid w:val="00B82126"/>
    <w:rsid w:val="00BC2BD3"/>
    <w:rsid w:val="00CD2A19"/>
    <w:rsid w:val="00CE7162"/>
    <w:rsid w:val="00DA6B48"/>
    <w:rsid w:val="00F24D3A"/>
    <w:rsid w:val="00F7519F"/>
    <w:rsid w:val="00FB621A"/>
    <w:rsid w:val="00FD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8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 Знак"/>
    <w:basedOn w:val="Normal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148</Words>
  <Characters>846</Characters>
  <Application>Microsoft Office Outlook</Application>
  <DocSecurity>0</DocSecurity>
  <Lines>0</Lines>
  <Paragraphs>0</Paragraphs>
  <ScaleCrop>false</ScaleCrop>
  <Company>Castle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subject/>
  <dc:creator>Fantom</dc:creator>
  <cp:keywords/>
  <dc:description/>
  <cp:lastModifiedBy>umanskiy_aa</cp:lastModifiedBy>
  <cp:revision>4</cp:revision>
  <dcterms:created xsi:type="dcterms:W3CDTF">2021-09-29T06:59:00Z</dcterms:created>
  <dcterms:modified xsi:type="dcterms:W3CDTF">2021-09-29T07:01:00Z</dcterms:modified>
</cp:coreProperties>
</file>